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A6" w:rsidRPr="00697DA6" w:rsidRDefault="00E724F0" w:rsidP="00697DA6">
      <w:pPr>
        <w:pStyle w:val="Nadpis1"/>
        <w:rPr>
          <w:rFonts w:ascii="Calibri"/>
          <w:sz w:val="28"/>
          <w:szCs w:val="28"/>
        </w:rPr>
      </w:pPr>
      <w:r w:rsidRPr="00697DA6">
        <w:rPr>
          <w:rFonts w:ascii="Calibri"/>
          <w:sz w:val="28"/>
          <w:szCs w:val="28"/>
        </w:rPr>
        <w:t>6. W O R K S H O P - AKTUALITY SPRÁVNEJ KLINICKEJ PRAXE</w:t>
      </w:r>
    </w:p>
    <w:p w:rsidR="00697DA6" w:rsidRPr="00697DA6" w:rsidRDefault="00E724F0" w:rsidP="00697DA6">
      <w:pPr>
        <w:pStyle w:val="Nadpis1"/>
        <w:rPr>
          <w:rFonts w:ascii="Calibri"/>
          <w:b/>
          <w:bCs/>
          <w:i/>
          <w:iCs/>
          <w:sz w:val="32"/>
          <w:szCs w:val="32"/>
        </w:rPr>
      </w:pPr>
      <w:r w:rsidRPr="00697DA6">
        <w:rPr>
          <w:rFonts w:ascii="Calibri"/>
          <w:sz w:val="28"/>
          <w:szCs w:val="28"/>
        </w:rPr>
        <w:t>KLINICKÉ SKÚŠANIE PRODUKTOV A LIEKOV V SR 2014</w:t>
      </w:r>
      <w:r w:rsidRPr="00697DA6">
        <w:rPr>
          <w:rFonts w:ascii="Calibri"/>
          <w:sz w:val="28"/>
          <w:szCs w:val="28"/>
        </w:rPr>
        <w:br/>
        <w:t>16. celoštátne stretnutie etických komisií v SR</w:t>
      </w:r>
      <w:r w:rsidRPr="00697DA6">
        <w:rPr>
          <w:rFonts w:ascii="Calibri"/>
          <w:sz w:val="28"/>
          <w:szCs w:val="28"/>
        </w:rPr>
        <w:br/>
      </w:r>
      <w:r w:rsidRPr="00697DA6">
        <w:rPr>
          <w:rFonts w:ascii="Calibri"/>
          <w:b/>
          <w:bCs/>
          <w:i/>
          <w:iCs/>
          <w:sz w:val="32"/>
          <w:szCs w:val="32"/>
        </w:rPr>
        <w:t xml:space="preserve">Správna klinická prax: aktuálne zmeny v medzinárodnom kontexte </w:t>
      </w:r>
    </w:p>
    <w:p w:rsidR="00680F59" w:rsidRDefault="00E724F0" w:rsidP="006165E6">
      <w:pPr>
        <w:pStyle w:val="Nadpis1"/>
        <w:pBdr>
          <w:bottom w:val="single" w:sz="12" w:space="1" w:color="auto"/>
        </w:pBdr>
        <w:rPr>
          <w:rFonts w:ascii="Calibri"/>
          <w:sz w:val="28"/>
          <w:szCs w:val="28"/>
        </w:rPr>
      </w:pPr>
      <w:r w:rsidRPr="00697DA6">
        <w:rPr>
          <w:rFonts w:ascii="Calibri"/>
          <w:b/>
          <w:bCs/>
          <w:i/>
          <w:iCs/>
          <w:sz w:val="32"/>
          <w:szCs w:val="32"/>
        </w:rPr>
        <w:t>a ich význam pre situáciu na Slovensku</w:t>
      </w:r>
      <w:r w:rsidRPr="00697DA6">
        <w:rPr>
          <w:rFonts w:ascii="Calibri"/>
          <w:b/>
          <w:bCs/>
          <w:i/>
          <w:iCs/>
          <w:sz w:val="32"/>
          <w:szCs w:val="32"/>
        </w:rPr>
        <w:br/>
      </w:r>
      <w:r w:rsidRPr="00697DA6">
        <w:rPr>
          <w:rFonts w:ascii="Calibri"/>
          <w:sz w:val="28"/>
          <w:szCs w:val="28"/>
        </w:rPr>
        <w:t xml:space="preserve">2. apríla 2014, MZ SR, Bratislava </w:t>
      </w:r>
    </w:p>
    <w:p w:rsidR="006165E6" w:rsidRDefault="006165E6" w:rsidP="00697DA6">
      <w:pPr>
        <w:pStyle w:val="Nadpis1"/>
        <w:rPr>
          <w:rFonts w:ascii="Calibri"/>
          <w:sz w:val="24"/>
          <w:szCs w:val="24"/>
        </w:rPr>
      </w:pPr>
    </w:p>
    <w:p w:rsidR="00E724F0" w:rsidRPr="006165E6" w:rsidRDefault="00E724F0" w:rsidP="00697DA6">
      <w:pPr>
        <w:pStyle w:val="Nadpis1"/>
        <w:rPr>
          <w:rFonts w:ascii="Calibri"/>
          <w:b/>
          <w:sz w:val="28"/>
          <w:szCs w:val="28"/>
        </w:rPr>
      </w:pPr>
      <w:r w:rsidRPr="00697DA6">
        <w:rPr>
          <w:rFonts w:ascii="Calibri"/>
          <w:sz w:val="24"/>
          <w:szCs w:val="24"/>
        </w:rPr>
        <w:br/>
      </w:r>
      <w:r w:rsidR="006165E6">
        <w:rPr>
          <w:rFonts w:ascii="Calibri"/>
          <w:b/>
          <w:bCs/>
          <w:sz w:val="28"/>
          <w:szCs w:val="28"/>
        </w:rPr>
        <w:t>Z</w:t>
      </w:r>
      <w:r w:rsidRPr="006165E6">
        <w:rPr>
          <w:rFonts w:ascii="Calibri"/>
          <w:b/>
          <w:bCs/>
          <w:sz w:val="28"/>
          <w:szCs w:val="28"/>
        </w:rPr>
        <w:t>Á</w:t>
      </w:r>
      <w:r w:rsidR="006165E6">
        <w:rPr>
          <w:rFonts w:ascii="Calibri"/>
          <w:b/>
          <w:bCs/>
          <w:sz w:val="28"/>
          <w:szCs w:val="28"/>
        </w:rPr>
        <w:t>V</w:t>
      </w:r>
      <w:r w:rsidRPr="006165E6">
        <w:rPr>
          <w:rFonts w:ascii="Calibri"/>
          <w:b/>
          <w:bCs/>
          <w:sz w:val="28"/>
          <w:szCs w:val="28"/>
        </w:rPr>
        <w:t>ERY</w:t>
      </w:r>
      <w:r w:rsidR="00680F59" w:rsidRPr="006165E6">
        <w:rPr>
          <w:rFonts w:ascii="Calibri"/>
          <w:b/>
          <w:bCs/>
          <w:sz w:val="28"/>
          <w:szCs w:val="28"/>
        </w:rPr>
        <w:t xml:space="preserve"> WORKSHOPU</w:t>
      </w:r>
      <w:r w:rsidRPr="006165E6">
        <w:rPr>
          <w:rFonts w:ascii="Calibri"/>
          <w:sz w:val="28"/>
          <w:szCs w:val="28"/>
        </w:rPr>
        <w:t xml:space="preserve"> </w:t>
      </w:r>
      <w:r w:rsidR="006165E6">
        <w:rPr>
          <w:rFonts w:ascii="Calibri"/>
          <w:sz w:val="28"/>
          <w:szCs w:val="28"/>
        </w:rPr>
        <w:t>–</w:t>
      </w:r>
      <w:r w:rsidR="006165E6" w:rsidRPr="006165E6">
        <w:rPr>
          <w:rFonts w:ascii="Calibri"/>
          <w:sz w:val="28"/>
          <w:szCs w:val="28"/>
        </w:rPr>
        <w:t xml:space="preserve"> </w:t>
      </w:r>
      <w:r w:rsidR="006165E6" w:rsidRPr="006165E6">
        <w:rPr>
          <w:rFonts w:ascii="Calibri"/>
          <w:b/>
          <w:sz w:val="28"/>
          <w:szCs w:val="28"/>
        </w:rPr>
        <w:t>ODPORÚČANIA</w:t>
      </w:r>
      <w:r w:rsidR="006165E6">
        <w:rPr>
          <w:rFonts w:ascii="Calibri"/>
          <w:b/>
          <w:sz w:val="28"/>
          <w:szCs w:val="28"/>
        </w:rPr>
        <w:t xml:space="preserve"> </w:t>
      </w:r>
      <w:r w:rsidR="006165E6" w:rsidRPr="006165E6">
        <w:rPr>
          <w:rFonts w:ascii="Calibri"/>
          <w:b/>
          <w:sz w:val="28"/>
          <w:szCs w:val="28"/>
        </w:rPr>
        <w:t>PRE PRAX</w:t>
      </w:r>
    </w:p>
    <w:p w:rsidR="006165E6" w:rsidRPr="00CD70D0" w:rsidRDefault="006165E6" w:rsidP="00697DA6">
      <w:pPr>
        <w:ind w:left="360"/>
        <w:rPr>
          <w:rFonts w:ascii="Calibri" w:hAnsi="Calibri"/>
        </w:rPr>
      </w:pPr>
      <w:bookmarkStart w:id="0" w:name="_GoBack"/>
      <w:bookmarkEnd w:id="0"/>
    </w:p>
    <w:p w:rsidR="00697DA6" w:rsidRPr="00697DA6" w:rsidRDefault="00033D03" w:rsidP="00680F59">
      <w:pPr>
        <w:numPr>
          <w:ilvl w:val="0"/>
          <w:numId w:val="3"/>
        </w:numPr>
        <w:spacing w:after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697DA6" w:rsidRPr="00697DA6">
        <w:rPr>
          <w:rFonts w:ascii="Calibri" w:hAnsi="Calibri"/>
          <w:sz w:val="28"/>
          <w:szCs w:val="28"/>
        </w:rPr>
        <w:t>rijatie nového nariadenia E</w:t>
      </w:r>
      <w:r w:rsidR="00680F59">
        <w:rPr>
          <w:rFonts w:ascii="Calibri" w:hAnsi="Calibri"/>
          <w:sz w:val="28"/>
          <w:szCs w:val="28"/>
        </w:rPr>
        <w:t>urópskej únie</w:t>
      </w:r>
      <w:r w:rsidR="00697DA6" w:rsidRPr="00697DA6">
        <w:rPr>
          <w:rFonts w:ascii="Calibri" w:hAnsi="Calibri"/>
          <w:sz w:val="28"/>
          <w:szCs w:val="28"/>
        </w:rPr>
        <w:t xml:space="preserve"> </w:t>
      </w:r>
      <w:r w:rsidR="00680F59">
        <w:rPr>
          <w:rFonts w:ascii="Calibri" w:hAnsi="Calibri"/>
          <w:sz w:val="28"/>
          <w:szCs w:val="28"/>
        </w:rPr>
        <w:t xml:space="preserve">(EÚ) </w:t>
      </w:r>
      <w:r w:rsidR="00697DA6" w:rsidRPr="00697DA6">
        <w:rPr>
          <w:rFonts w:ascii="Calibri" w:hAnsi="Calibri"/>
          <w:sz w:val="28"/>
          <w:szCs w:val="28"/>
        </w:rPr>
        <w:t>o klinickom skúšaní a Správnej klinickej praxi</w:t>
      </w:r>
      <w:r w:rsidR="006165E6" w:rsidRPr="006165E6">
        <w:rPr>
          <w:rStyle w:val="Odkaznapoznmkupodiarou"/>
          <w:rFonts w:ascii="Calibri" w:hAnsi="Calibri"/>
          <w:b/>
          <w:color w:val="C00000"/>
          <w:sz w:val="28"/>
          <w:szCs w:val="28"/>
        </w:rPr>
        <w:footnoteReference w:id="1"/>
      </w:r>
      <w:r w:rsidR="00697DA6" w:rsidRPr="00697DA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prináša </w:t>
      </w:r>
      <w:r w:rsidR="00697DA6" w:rsidRPr="00697DA6">
        <w:rPr>
          <w:rFonts w:ascii="Calibri" w:hAnsi="Calibri"/>
          <w:sz w:val="28"/>
          <w:szCs w:val="28"/>
        </w:rPr>
        <w:t xml:space="preserve">závažné </w:t>
      </w:r>
      <w:r w:rsidR="00680F59">
        <w:rPr>
          <w:rFonts w:ascii="Calibri" w:hAnsi="Calibri"/>
          <w:sz w:val="28"/>
          <w:szCs w:val="28"/>
        </w:rPr>
        <w:t xml:space="preserve">zmeny </w:t>
      </w:r>
      <w:r w:rsidR="00697DA6" w:rsidRPr="00697DA6">
        <w:rPr>
          <w:rFonts w:ascii="Calibri" w:hAnsi="Calibri"/>
          <w:sz w:val="28"/>
          <w:szCs w:val="28"/>
        </w:rPr>
        <w:t xml:space="preserve">pre </w:t>
      </w:r>
      <w:r w:rsidR="00680F59">
        <w:rPr>
          <w:rFonts w:ascii="Calibri" w:hAnsi="Calibri"/>
          <w:sz w:val="28"/>
          <w:szCs w:val="28"/>
        </w:rPr>
        <w:t xml:space="preserve">vykonávanie a </w:t>
      </w:r>
      <w:r w:rsidR="00697DA6" w:rsidRPr="00697DA6">
        <w:rPr>
          <w:rFonts w:ascii="Calibri" w:hAnsi="Calibri"/>
          <w:sz w:val="28"/>
          <w:szCs w:val="28"/>
        </w:rPr>
        <w:t>právne prostredie klinického skúšania v EÚ a v</w:t>
      </w:r>
      <w:r w:rsidR="00680F59">
        <w:rPr>
          <w:rFonts w:ascii="Calibri" w:hAnsi="Calibri"/>
          <w:sz w:val="28"/>
          <w:szCs w:val="28"/>
        </w:rPr>
        <w:t> </w:t>
      </w:r>
      <w:r w:rsidR="00697DA6" w:rsidRPr="00697DA6">
        <w:rPr>
          <w:rFonts w:ascii="Calibri" w:hAnsi="Calibri"/>
          <w:sz w:val="28"/>
          <w:szCs w:val="28"/>
        </w:rPr>
        <w:t>S</w:t>
      </w:r>
      <w:r w:rsidR="00680F59">
        <w:rPr>
          <w:rFonts w:ascii="Calibri" w:hAnsi="Calibri"/>
          <w:sz w:val="28"/>
          <w:szCs w:val="28"/>
        </w:rPr>
        <w:t>lovenskej republike (S</w:t>
      </w:r>
      <w:r w:rsidR="00697DA6" w:rsidRPr="00697DA6">
        <w:rPr>
          <w:rFonts w:ascii="Calibri" w:hAnsi="Calibri"/>
          <w:sz w:val="28"/>
          <w:szCs w:val="28"/>
        </w:rPr>
        <w:t>R</w:t>
      </w:r>
      <w:r w:rsidR="00680F59">
        <w:rPr>
          <w:rFonts w:ascii="Calibri" w:hAnsi="Calibri"/>
          <w:sz w:val="28"/>
          <w:szCs w:val="28"/>
        </w:rPr>
        <w:t xml:space="preserve">). Ide </w:t>
      </w:r>
      <w:r>
        <w:rPr>
          <w:rFonts w:ascii="Calibri" w:hAnsi="Calibri"/>
          <w:sz w:val="28"/>
          <w:szCs w:val="28"/>
        </w:rPr>
        <w:t>o</w:t>
      </w:r>
      <w:r w:rsidR="00680F59">
        <w:rPr>
          <w:rFonts w:ascii="Calibri" w:hAnsi="Calibri"/>
          <w:sz w:val="28"/>
          <w:szCs w:val="28"/>
        </w:rPr>
        <w:t> </w:t>
      </w:r>
      <w:r w:rsidR="00697DA6" w:rsidRPr="00697DA6">
        <w:rPr>
          <w:rFonts w:ascii="Calibri" w:hAnsi="Calibri"/>
          <w:sz w:val="28"/>
          <w:szCs w:val="28"/>
        </w:rPr>
        <w:t>nový</w:t>
      </w:r>
      <w:r w:rsidR="00680F59">
        <w:rPr>
          <w:rFonts w:ascii="Calibri" w:hAnsi="Calibri"/>
          <w:sz w:val="28"/>
          <w:szCs w:val="28"/>
        </w:rPr>
        <w:t>, záväzný</w:t>
      </w:r>
      <w:r w:rsidR="00697DA6" w:rsidRPr="00697DA6">
        <w:rPr>
          <w:rFonts w:ascii="Calibri" w:hAnsi="Calibri"/>
          <w:sz w:val="28"/>
          <w:szCs w:val="28"/>
        </w:rPr>
        <w:t xml:space="preserve"> odborný, právny a etický štandard</w:t>
      </w:r>
      <w:r>
        <w:rPr>
          <w:rFonts w:ascii="Calibri" w:hAnsi="Calibri"/>
          <w:sz w:val="28"/>
          <w:szCs w:val="28"/>
        </w:rPr>
        <w:t>.</w:t>
      </w:r>
      <w:r w:rsidR="00697DA6" w:rsidRPr="00697DA6">
        <w:rPr>
          <w:rFonts w:ascii="Calibri" w:hAnsi="Calibri"/>
          <w:sz w:val="28"/>
          <w:szCs w:val="28"/>
        </w:rPr>
        <w:t xml:space="preserve"> </w:t>
      </w:r>
      <w:r w:rsidR="00680F59">
        <w:rPr>
          <w:rFonts w:ascii="Calibri" w:hAnsi="Calibri"/>
          <w:sz w:val="28"/>
          <w:szCs w:val="28"/>
        </w:rPr>
        <w:t>Vyžaduje:</w:t>
      </w:r>
    </w:p>
    <w:p w:rsidR="00697DA6" w:rsidRPr="00697DA6" w:rsidRDefault="00680F59" w:rsidP="00680F59">
      <w:pPr>
        <w:numPr>
          <w:ilvl w:val="1"/>
          <w:numId w:val="4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697DA6" w:rsidRPr="00697DA6">
        <w:rPr>
          <w:rFonts w:ascii="Calibri" w:hAnsi="Calibri"/>
          <w:sz w:val="28"/>
          <w:szCs w:val="28"/>
        </w:rPr>
        <w:t>osúladeni</w:t>
      </w:r>
      <w:r>
        <w:rPr>
          <w:rFonts w:ascii="Calibri" w:hAnsi="Calibri"/>
          <w:sz w:val="28"/>
          <w:szCs w:val="28"/>
        </w:rPr>
        <w:t>e</w:t>
      </w:r>
      <w:r w:rsidR="00697DA6" w:rsidRPr="00697DA6">
        <w:rPr>
          <w:rFonts w:ascii="Calibri" w:hAnsi="Calibri"/>
          <w:sz w:val="28"/>
          <w:szCs w:val="28"/>
        </w:rPr>
        <w:t xml:space="preserve"> legislatívneho prostredia v SR s</w:t>
      </w:r>
      <w:r>
        <w:rPr>
          <w:rFonts w:ascii="Calibri" w:hAnsi="Calibri"/>
          <w:sz w:val="28"/>
          <w:szCs w:val="28"/>
        </w:rPr>
        <w:t xml:space="preserve"> týmto </w:t>
      </w:r>
      <w:r w:rsidR="00697DA6" w:rsidRPr="00697DA6">
        <w:rPr>
          <w:rFonts w:ascii="Calibri" w:hAnsi="Calibri"/>
          <w:sz w:val="28"/>
          <w:szCs w:val="28"/>
        </w:rPr>
        <w:t>novým štandardom (novela príslušných zákonov)</w:t>
      </w:r>
      <w:r w:rsidRPr="00680F59">
        <w:rPr>
          <w:rFonts w:ascii="Calibri" w:hAnsi="Calibri"/>
          <w:sz w:val="28"/>
          <w:szCs w:val="28"/>
        </w:rPr>
        <w:t>;</w:t>
      </w:r>
      <w:r w:rsidR="00697DA6" w:rsidRPr="00697DA6">
        <w:rPr>
          <w:rFonts w:ascii="Calibri" w:hAnsi="Calibri"/>
          <w:sz w:val="28"/>
          <w:szCs w:val="28"/>
        </w:rPr>
        <w:t xml:space="preserve">     </w:t>
      </w:r>
    </w:p>
    <w:p w:rsidR="00697DA6" w:rsidRPr="00680F59" w:rsidRDefault="00680F59" w:rsidP="00680F59">
      <w:pPr>
        <w:numPr>
          <w:ilvl w:val="1"/>
          <w:numId w:val="4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Calibri" w:hAnsi="Calibri"/>
          <w:sz w:val="28"/>
          <w:szCs w:val="28"/>
        </w:rPr>
      </w:pPr>
      <w:r w:rsidRPr="00680F59">
        <w:rPr>
          <w:rFonts w:ascii="Calibri" w:hAnsi="Calibri"/>
          <w:sz w:val="28"/>
          <w:szCs w:val="28"/>
        </w:rPr>
        <w:t>s</w:t>
      </w:r>
      <w:r w:rsidR="00697DA6" w:rsidRPr="00680F59">
        <w:rPr>
          <w:rFonts w:ascii="Calibri" w:hAnsi="Calibri"/>
          <w:sz w:val="28"/>
          <w:szCs w:val="28"/>
        </w:rPr>
        <w:t xml:space="preserve">presnenie vnútroštátnych postupov a štandardov posudzovania a povoľovania klinických skúšaní </w:t>
      </w:r>
      <w:r>
        <w:rPr>
          <w:rFonts w:ascii="Calibri" w:hAnsi="Calibri"/>
          <w:sz w:val="28"/>
          <w:szCs w:val="28"/>
        </w:rPr>
        <w:t xml:space="preserve">v SR, </w:t>
      </w:r>
      <w:r w:rsidR="00697DA6" w:rsidRPr="00680F59">
        <w:rPr>
          <w:rFonts w:ascii="Calibri" w:hAnsi="Calibri"/>
          <w:sz w:val="28"/>
          <w:szCs w:val="28"/>
        </w:rPr>
        <w:t>vrátane činnosti, úloh a</w:t>
      </w:r>
      <w:r w:rsidR="00CD70D0">
        <w:rPr>
          <w:rFonts w:ascii="Calibri" w:hAnsi="Calibri"/>
          <w:sz w:val="28"/>
          <w:szCs w:val="28"/>
        </w:rPr>
        <w:t> </w:t>
      </w:r>
      <w:proofErr w:type="spellStart"/>
      <w:r w:rsidR="00697DA6" w:rsidRPr="00680F59">
        <w:rPr>
          <w:rFonts w:ascii="Calibri" w:hAnsi="Calibri"/>
          <w:sz w:val="28"/>
          <w:szCs w:val="28"/>
        </w:rPr>
        <w:t>zodpoved</w:t>
      </w:r>
      <w:r w:rsidR="00CD70D0">
        <w:rPr>
          <w:rFonts w:ascii="Calibri" w:hAnsi="Calibri"/>
          <w:sz w:val="28"/>
          <w:szCs w:val="28"/>
        </w:rPr>
        <w:t>-</w:t>
      </w:r>
      <w:r w:rsidR="00697DA6" w:rsidRPr="00680F59">
        <w:rPr>
          <w:rFonts w:ascii="Calibri" w:hAnsi="Calibri"/>
          <w:sz w:val="28"/>
          <w:szCs w:val="28"/>
        </w:rPr>
        <w:t>nosti</w:t>
      </w:r>
      <w:proofErr w:type="spellEnd"/>
      <w:r w:rsidR="00697DA6" w:rsidRPr="00680F59">
        <w:rPr>
          <w:rFonts w:ascii="Calibri" w:hAnsi="Calibri"/>
          <w:sz w:val="28"/>
          <w:szCs w:val="28"/>
        </w:rPr>
        <w:t xml:space="preserve"> etických komisií (vyhláška</w:t>
      </w:r>
      <w:r w:rsidR="00CD70D0">
        <w:rPr>
          <w:rFonts w:ascii="Calibri" w:hAnsi="Calibri"/>
          <w:sz w:val="28"/>
          <w:szCs w:val="28"/>
        </w:rPr>
        <w:t xml:space="preserve"> </w:t>
      </w:r>
      <w:r w:rsidR="00697DA6" w:rsidRPr="00680F59">
        <w:rPr>
          <w:rFonts w:ascii="Calibri" w:hAnsi="Calibri"/>
          <w:sz w:val="28"/>
          <w:szCs w:val="28"/>
        </w:rPr>
        <w:t>/</w:t>
      </w:r>
      <w:r w:rsidR="00CD70D0">
        <w:rPr>
          <w:rFonts w:ascii="Calibri" w:hAnsi="Calibri"/>
          <w:sz w:val="28"/>
          <w:szCs w:val="28"/>
        </w:rPr>
        <w:t xml:space="preserve"> </w:t>
      </w:r>
      <w:r w:rsidR="00697DA6" w:rsidRPr="00680F59">
        <w:rPr>
          <w:rFonts w:ascii="Calibri" w:hAnsi="Calibri"/>
          <w:sz w:val="28"/>
          <w:szCs w:val="28"/>
        </w:rPr>
        <w:t>odborné usmernenie;</w:t>
      </w:r>
      <w:r>
        <w:rPr>
          <w:rFonts w:ascii="Calibri" w:hAnsi="Calibri"/>
          <w:sz w:val="28"/>
          <w:szCs w:val="28"/>
        </w:rPr>
        <w:t xml:space="preserve"> </w:t>
      </w:r>
      <w:r w:rsidR="00697DA6" w:rsidRPr="00680F59">
        <w:rPr>
          <w:rFonts w:ascii="Calibri" w:hAnsi="Calibri"/>
          <w:sz w:val="28"/>
          <w:szCs w:val="28"/>
        </w:rPr>
        <w:t>registrácia</w:t>
      </w:r>
      <w:r w:rsidR="00CD70D0">
        <w:rPr>
          <w:rFonts w:ascii="Calibri" w:hAnsi="Calibri"/>
          <w:sz w:val="28"/>
          <w:szCs w:val="28"/>
        </w:rPr>
        <w:t xml:space="preserve"> </w:t>
      </w:r>
      <w:r w:rsidR="00697DA6" w:rsidRPr="00680F59">
        <w:rPr>
          <w:rFonts w:ascii="Calibri" w:hAnsi="Calibri"/>
          <w:sz w:val="28"/>
          <w:szCs w:val="28"/>
        </w:rPr>
        <w:t>/</w:t>
      </w:r>
      <w:r w:rsidR="00CD70D0">
        <w:rPr>
          <w:rFonts w:ascii="Calibri" w:hAnsi="Calibri"/>
          <w:sz w:val="28"/>
          <w:szCs w:val="28"/>
        </w:rPr>
        <w:t xml:space="preserve"> </w:t>
      </w:r>
      <w:proofErr w:type="spellStart"/>
      <w:r w:rsidR="00697DA6" w:rsidRPr="00680F59">
        <w:rPr>
          <w:rFonts w:ascii="Calibri" w:hAnsi="Calibri"/>
          <w:sz w:val="28"/>
          <w:szCs w:val="28"/>
        </w:rPr>
        <w:t>akredi</w:t>
      </w:r>
      <w:r w:rsidR="00CD70D0">
        <w:rPr>
          <w:rFonts w:ascii="Calibri" w:hAnsi="Calibri"/>
          <w:sz w:val="28"/>
          <w:szCs w:val="28"/>
        </w:rPr>
        <w:t>-</w:t>
      </w:r>
      <w:r w:rsidR="00697DA6" w:rsidRPr="00680F59">
        <w:rPr>
          <w:rFonts w:ascii="Calibri" w:hAnsi="Calibri"/>
          <w:sz w:val="28"/>
          <w:szCs w:val="28"/>
        </w:rPr>
        <w:t>tácia</w:t>
      </w:r>
      <w:proofErr w:type="spellEnd"/>
      <w:r w:rsidR="00CD70D0">
        <w:rPr>
          <w:rFonts w:ascii="Calibri" w:hAnsi="Calibri"/>
          <w:sz w:val="28"/>
          <w:szCs w:val="28"/>
        </w:rPr>
        <w:t xml:space="preserve"> </w:t>
      </w:r>
      <w:r w:rsidR="00697DA6" w:rsidRPr="00680F59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 xml:space="preserve"> </w:t>
      </w:r>
      <w:r w:rsidR="00697DA6" w:rsidRPr="00680F59">
        <w:rPr>
          <w:rFonts w:ascii="Calibri" w:hAnsi="Calibri"/>
          <w:sz w:val="28"/>
          <w:szCs w:val="28"/>
        </w:rPr>
        <w:t>certifikácia)</w:t>
      </w:r>
      <w:r>
        <w:rPr>
          <w:rFonts w:ascii="Calibri" w:hAnsi="Calibri"/>
          <w:sz w:val="28"/>
          <w:szCs w:val="28"/>
        </w:rPr>
        <w:t>;</w:t>
      </w:r>
      <w:r w:rsidR="00697DA6" w:rsidRPr="00680F59">
        <w:rPr>
          <w:rFonts w:ascii="Calibri" w:hAnsi="Calibri"/>
          <w:sz w:val="28"/>
          <w:szCs w:val="28"/>
        </w:rPr>
        <w:t xml:space="preserve"> </w:t>
      </w:r>
    </w:p>
    <w:p w:rsidR="00697DA6" w:rsidRPr="00697DA6" w:rsidRDefault="00680F59" w:rsidP="00680F59">
      <w:pPr>
        <w:numPr>
          <w:ilvl w:val="1"/>
          <w:numId w:val="4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</w:t>
      </w:r>
      <w:r w:rsidR="00697DA6" w:rsidRPr="00697DA6">
        <w:rPr>
          <w:rFonts w:ascii="Calibri" w:hAnsi="Calibri"/>
          <w:sz w:val="28"/>
          <w:szCs w:val="28"/>
        </w:rPr>
        <w:t>ktívn</w:t>
      </w:r>
      <w:r>
        <w:rPr>
          <w:rFonts w:ascii="Calibri" w:hAnsi="Calibri"/>
          <w:sz w:val="28"/>
          <w:szCs w:val="28"/>
        </w:rPr>
        <w:t>u</w:t>
      </w:r>
      <w:r w:rsidR="00697DA6" w:rsidRPr="00697DA6">
        <w:rPr>
          <w:rFonts w:ascii="Calibri" w:hAnsi="Calibri"/>
          <w:sz w:val="28"/>
          <w:szCs w:val="28"/>
        </w:rPr>
        <w:t xml:space="preserve"> a systematick</w:t>
      </w:r>
      <w:r>
        <w:rPr>
          <w:rFonts w:ascii="Calibri" w:hAnsi="Calibri"/>
          <w:sz w:val="28"/>
          <w:szCs w:val="28"/>
        </w:rPr>
        <w:t>ú</w:t>
      </w:r>
      <w:r w:rsidR="00697DA6" w:rsidRPr="00697DA6">
        <w:rPr>
          <w:rFonts w:ascii="Calibri" w:hAnsi="Calibri"/>
          <w:sz w:val="28"/>
          <w:szCs w:val="28"/>
        </w:rPr>
        <w:t xml:space="preserve"> edukáci</w:t>
      </w:r>
      <w:r>
        <w:rPr>
          <w:rFonts w:ascii="Calibri" w:hAnsi="Calibri"/>
          <w:sz w:val="28"/>
          <w:szCs w:val="28"/>
        </w:rPr>
        <w:t>u</w:t>
      </w:r>
      <w:r w:rsidR="00697DA6" w:rsidRPr="00697DA6">
        <w:rPr>
          <w:rFonts w:ascii="Calibri" w:hAnsi="Calibri"/>
          <w:sz w:val="28"/>
          <w:szCs w:val="28"/>
        </w:rPr>
        <w:t xml:space="preserve"> všetkých</w:t>
      </w:r>
      <w:r>
        <w:rPr>
          <w:rFonts w:ascii="Calibri" w:hAnsi="Calibri"/>
          <w:sz w:val="28"/>
          <w:szCs w:val="28"/>
        </w:rPr>
        <w:t xml:space="preserve"> subjektov, ktoré sa </w:t>
      </w:r>
      <w:r w:rsidR="00697DA6" w:rsidRPr="00697DA6">
        <w:rPr>
          <w:rFonts w:ascii="Calibri" w:hAnsi="Calibri"/>
          <w:sz w:val="28"/>
          <w:szCs w:val="28"/>
        </w:rPr>
        <w:t>zúčastňujú</w:t>
      </w:r>
      <w:r>
        <w:rPr>
          <w:rFonts w:ascii="Calibri" w:hAnsi="Calibri"/>
          <w:sz w:val="28"/>
          <w:szCs w:val="28"/>
        </w:rPr>
        <w:t xml:space="preserve"> n</w:t>
      </w:r>
      <w:r w:rsidR="00697DA6" w:rsidRPr="00697DA6">
        <w:rPr>
          <w:rFonts w:ascii="Calibri" w:hAnsi="Calibri"/>
          <w:sz w:val="28"/>
          <w:szCs w:val="28"/>
        </w:rPr>
        <w:t>a klinicko</w:t>
      </w:r>
      <w:r>
        <w:rPr>
          <w:rFonts w:ascii="Calibri" w:hAnsi="Calibri"/>
          <w:sz w:val="28"/>
          <w:szCs w:val="28"/>
        </w:rPr>
        <w:t>m</w:t>
      </w:r>
      <w:r w:rsidR="00697DA6" w:rsidRPr="00697DA6">
        <w:rPr>
          <w:rFonts w:ascii="Calibri" w:hAnsi="Calibri"/>
          <w:sz w:val="28"/>
          <w:szCs w:val="28"/>
        </w:rPr>
        <w:t xml:space="preserve"> skúšan</w:t>
      </w:r>
      <w:r>
        <w:rPr>
          <w:rFonts w:ascii="Calibri" w:hAnsi="Calibri"/>
          <w:sz w:val="28"/>
          <w:szCs w:val="28"/>
        </w:rPr>
        <w:t>í</w:t>
      </w:r>
      <w:r w:rsidR="00033D03">
        <w:rPr>
          <w:rFonts w:ascii="Calibri" w:hAnsi="Calibri"/>
          <w:sz w:val="28"/>
          <w:szCs w:val="28"/>
        </w:rPr>
        <w:t>,</w:t>
      </w:r>
      <w:r w:rsidR="00697DA6" w:rsidRPr="00697DA6">
        <w:rPr>
          <w:rFonts w:ascii="Calibri" w:hAnsi="Calibri"/>
          <w:sz w:val="28"/>
          <w:szCs w:val="28"/>
        </w:rPr>
        <w:t xml:space="preserve"> vrátane </w:t>
      </w:r>
      <w:r w:rsidR="00033D03">
        <w:rPr>
          <w:rFonts w:ascii="Calibri" w:hAnsi="Calibri"/>
          <w:sz w:val="28"/>
          <w:szCs w:val="28"/>
        </w:rPr>
        <w:t xml:space="preserve">zodpovedných </w:t>
      </w:r>
      <w:r w:rsidR="00697DA6" w:rsidRPr="00697DA6">
        <w:rPr>
          <w:rFonts w:ascii="Calibri" w:hAnsi="Calibri"/>
          <w:sz w:val="28"/>
          <w:szCs w:val="28"/>
        </w:rPr>
        <w:t>skúšajúcich, pacientov</w:t>
      </w:r>
      <w:r w:rsidR="00033D03">
        <w:rPr>
          <w:rFonts w:ascii="Calibri" w:hAnsi="Calibri"/>
          <w:sz w:val="28"/>
          <w:szCs w:val="28"/>
        </w:rPr>
        <w:t xml:space="preserve"> i laickej </w:t>
      </w:r>
      <w:r w:rsidR="00697DA6" w:rsidRPr="00697DA6">
        <w:rPr>
          <w:rFonts w:ascii="Calibri" w:hAnsi="Calibri"/>
          <w:sz w:val="28"/>
          <w:szCs w:val="28"/>
        </w:rPr>
        <w:t xml:space="preserve">verejnosti </w:t>
      </w:r>
      <w:r w:rsidR="00033D03">
        <w:rPr>
          <w:rFonts w:ascii="Calibri" w:hAnsi="Calibri"/>
          <w:sz w:val="28"/>
          <w:szCs w:val="28"/>
        </w:rPr>
        <w:t>(</w:t>
      </w:r>
      <w:r w:rsidR="00697DA6" w:rsidRPr="00697DA6">
        <w:rPr>
          <w:rFonts w:ascii="Calibri" w:hAnsi="Calibri"/>
          <w:sz w:val="28"/>
          <w:szCs w:val="28"/>
        </w:rPr>
        <w:t>certifikácia</w:t>
      </w:r>
      <w:r w:rsidR="00CD70D0">
        <w:rPr>
          <w:rFonts w:ascii="Calibri" w:hAnsi="Calibri"/>
          <w:sz w:val="28"/>
          <w:szCs w:val="28"/>
        </w:rPr>
        <w:t xml:space="preserve"> </w:t>
      </w:r>
      <w:r w:rsidR="00697DA6" w:rsidRPr="00697DA6">
        <w:rPr>
          <w:rFonts w:ascii="Calibri" w:hAnsi="Calibri"/>
          <w:sz w:val="28"/>
          <w:szCs w:val="28"/>
        </w:rPr>
        <w:t>/</w:t>
      </w:r>
      <w:r w:rsidR="00CD70D0">
        <w:rPr>
          <w:rFonts w:ascii="Calibri" w:hAnsi="Calibri"/>
          <w:sz w:val="28"/>
          <w:szCs w:val="28"/>
        </w:rPr>
        <w:t xml:space="preserve"> </w:t>
      </w:r>
      <w:r w:rsidR="00697DA6" w:rsidRPr="00697DA6">
        <w:rPr>
          <w:rFonts w:ascii="Calibri" w:hAnsi="Calibri"/>
          <w:sz w:val="28"/>
          <w:szCs w:val="28"/>
        </w:rPr>
        <w:t>akreditácia)</w:t>
      </w:r>
      <w:r w:rsidRPr="00680F59">
        <w:rPr>
          <w:rFonts w:ascii="Calibri" w:hAnsi="Calibri"/>
          <w:sz w:val="28"/>
          <w:szCs w:val="28"/>
        </w:rPr>
        <w:t>;</w:t>
      </w:r>
    </w:p>
    <w:p w:rsidR="00697DA6" w:rsidRPr="00697DA6" w:rsidRDefault="00697DA6" w:rsidP="00680F59">
      <w:pPr>
        <w:numPr>
          <w:ilvl w:val="1"/>
          <w:numId w:val="4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Calibri" w:hAnsi="Calibri"/>
          <w:sz w:val="28"/>
          <w:szCs w:val="28"/>
        </w:rPr>
      </w:pPr>
      <w:r w:rsidRPr="00697DA6">
        <w:rPr>
          <w:rFonts w:ascii="Calibri" w:hAnsi="Calibri"/>
          <w:sz w:val="28"/>
          <w:szCs w:val="28"/>
        </w:rPr>
        <w:t>zabezpeč</w:t>
      </w:r>
      <w:r w:rsidR="00680F59">
        <w:rPr>
          <w:rFonts w:ascii="Calibri" w:hAnsi="Calibri"/>
          <w:sz w:val="28"/>
          <w:szCs w:val="28"/>
        </w:rPr>
        <w:t>enie</w:t>
      </w:r>
      <w:r w:rsidRPr="00697DA6">
        <w:rPr>
          <w:rFonts w:ascii="Calibri" w:hAnsi="Calibri"/>
          <w:sz w:val="28"/>
          <w:szCs w:val="28"/>
        </w:rPr>
        <w:t xml:space="preserve"> informovanos</w:t>
      </w:r>
      <w:r w:rsidR="00680F59">
        <w:rPr>
          <w:rFonts w:ascii="Calibri" w:hAnsi="Calibri"/>
          <w:sz w:val="28"/>
          <w:szCs w:val="28"/>
        </w:rPr>
        <w:t>ti</w:t>
      </w:r>
      <w:r w:rsidRPr="00697DA6">
        <w:rPr>
          <w:rFonts w:ascii="Calibri" w:hAnsi="Calibri"/>
          <w:sz w:val="28"/>
          <w:szCs w:val="28"/>
        </w:rPr>
        <w:t xml:space="preserve"> skúšajúcich, odbornej i laickej verejnosti  o požiadavkách novelizovanej Helsinskej deklarácie S</w:t>
      </w:r>
      <w:r w:rsidR="00033D03">
        <w:rPr>
          <w:rFonts w:ascii="Calibri" w:hAnsi="Calibri"/>
          <w:sz w:val="28"/>
          <w:szCs w:val="28"/>
        </w:rPr>
        <w:t>vetovej asociácie lekárov (</w:t>
      </w:r>
      <w:r w:rsidRPr="00697DA6">
        <w:rPr>
          <w:rFonts w:ascii="Calibri" w:hAnsi="Calibri"/>
          <w:sz w:val="28"/>
          <w:szCs w:val="28"/>
        </w:rPr>
        <w:t>2013</w:t>
      </w:r>
      <w:r w:rsidR="00033D03">
        <w:rPr>
          <w:rFonts w:ascii="Calibri" w:hAnsi="Calibri"/>
          <w:sz w:val="28"/>
          <w:szCs w:val="28"/>
        </w:rPr>
        <w:t>)</w:t>
      </w:r>
      <w:r w:rsidRPr="00697DA6">
        <w:rPr>
          <w:rFonts w:ascii="Calibri" w:hAnsi="Calibri"/>
          <w:sz w:val="28"/>
          <w:szCs w:val="28"/>
        </w:rPr>
        <w:t xml:space="preserve"> a ich </w:t>
      </w:r>
      <w:r w:rsidR="00033D03">
        <w:rPr>
          <w:rFonts w:ascii="Calibri" w:hAnsi="Calibri"/>
          <w:sz w:val="28"/>
          <w:szCs w:val="28"/>
        </w:rPr>
        <w:t xml:space="preserve">dôslednú </w:t>
      </w:r>
      <w:r w:rsidRPr="00697DA6">
        <w:rPr>
          <w:rFonts w:ascii="Calibri" w:hAnsi="Calibri"/>
          <w:sz w:val="28"/>
          <w:szCs w:val="28"/>
        </w:rPr>
        <w:t>implementáci</w:t>
      </w:r>
      <w:r w:rsidR="00033D03">
        <w:rPr>
          <w:rFonts w:ascii="Calibri" w:hAnsi="Calibri"/>
          <w:sz w:val="28"/>
          <w:szCs w:val="28"/>
        </w:rPr>
        <w:t>u</w:t>
      </w:r>
      <w:r w:rsidRPr="00697DA6">
        <w:rPr>
          <w:rFonts w:ascii="Calibri" w:hAnsi="Calibri"/>
          <w:sz w:val="28"/>
          <w:szCs w:val="28"/>
        </w:rPr>
        <w:t xml:space="preserve"> v oblasti klinických skúšaní a biomedicínskeho výskumu v SR (oficiálny preklad, edukácia, popularizácia; zlepšenie prostredia a vnímania </w:t>
      </w:r>
      <w:r w:rsidR="00033D03">
        <w:rPr>
          <w:rFonts w:ascii="Calibri" w:hAnsi="Calibri"/>
          <w:sz w:val="28"/>
          <w:szCs w:val="28"/>
        </w:rPr>
        <w:t xml:space="preserve">klinického skúšania </w:t>
      </w:r>
      <w:r w:rsidRPr="00697DA6">
        <w:rPr>
          <w:rFonts w:ascii="Calibri" w:hAnsi="Calibri"/>
          <w:sz w:val="28"/>
          <w:szCs w:val="28"/>
        </w:rPr>
        <w:t>a</w:t>
      </w:r>
      <w:r w:rsidR="00033D03">
        <w:rPr>
          <w:rFonts w:ascii="Calibri" w:hAnsi="Calibri"/>
          <w:sz w:val="28"/>
          <w:szCs w:val="28"/>
        </w:rPr>
        <w:t> biomedicínskeho výskumu</w:t>
      </w:r>
      <w:r w:rsidRPr="00697DA6">
        <w:rPr>
          <w:rFonts w:ascii="Calibri" w:hAnsi="Calibri"/>
          <w:sz w:val="28"/>
          <w:szCs w:val="28"/>
        </w:rPr>
        <w:t xml:space="preserve">; aktivity EUPATI; </w:t>
      </w:r>
      <w:r w:rsidR="00033D03">
        <w:rPr>
          <w:rFonts w:ascii="Calibri" w:hAnsi="Calibri"/>
          <w:sz w:val="28"/>
          <w:szCs w:val="28"/>
        </w:rPr>
        <w:t xml:space="preserve">úlohy, zodpovednosť a </w:t>
      </w:r>
      <w:r w:rsidRPr="00697DA6">
        <w:rPr>
          <w:rFonts w:ascii="Calibri" w:hAnsi="Calibri"/>
          <w:sz w:val="28"/>
          <w:szCs w:val="28"/>
        </w:rPr>
        <w:t xml:space="preserve">aktivity </w:t>
      </w:r>
      <w:r w:rsidR="00033D03">
        <w:rPr>
          <w:rFonts w:ascii="Calibri" w:hAnsi="Calibri"/>
          <w:sz w:val="28"/>
          <w:szCs w:val="28"/>
        </w:rPr>
        <w:t xml:space="preserve">MZ SR, SZU, </w:t>
      </w:r>
      <w:r w:rsidRPr="00697DA6">
        <w:rPr>
          <w:rFonts w:ascii="Calibri" w:hAnsi="Calibri"/>
          <w:sz w:val="28"/>
          <w:szCs w:val="28"/>
        </w:rPr>
        <w:t>SSKF</w:t>
      </w:r>
      <w:r w:rsidR="00CD70D0">
        <w:rPr>
          <w:rFonts w:ascii="Calibri" w:hAnsi="Calibri"/>
          <w:sz w:val="28"/>
          <w:szCs w:val="28"/>
        </w:rPr>
        <w:t xml:space="preserve">, </w:t>
      </w:r>
      <w:r w:rsidRPr="00697DA6">
        <w:rPr>
          <w:rFonts w:ascii="Calibri" w:hAnsi="Calibri"/>
          <w:sz w:val="28"/>
          <w:szCs w:val="28"/>
        </w:rPr>
        <w:t>SLS, ŠÚKL</w:t>
      </w:r>
      <w:r w:rsidR="00033D03">
        <w:rPr>
          <w:rFonts w:ascii="Calibri" w:hAnsi="Calibri"/>
          <w:sz w:val="28"/>
          <w:szCs w:val="28"/>
        </w:rPr>
        <w:t xml:space="preserve"> a</w:t>
      </w:r>
      <w:r w:rsidR="00CD70D0">
        <w:rPr>
          <w:rFonts w:ascii="Calibri" w:hAnsi="Calibri"/>
          <w:sz w:val="28"/>
          <w:szCs w:val="28"/>
        </w:rPr>
        <w:t xml:space="preserve"> </w:t>
      </w:r>
      <w:r w:rsidR="00033D03">
        <w:rPr>
          <w:rFonts w:ascii="Calibri" w:hAnsi="Calibri"/>
          <w:sz w:val="28"/>
          <w:szCs w:val="28"/>
        </w:rPr>
        <w:t>i.</w:t>
      </w:r>
      <w:r w:rsidRPr="00697DA6">
        <w:rPr>
          <w:rFonts w:ascii="Calibri" w:hAnsi="Calibri"/>
          <w:sz w:val="28"/>
          <w:szCs w:val="28"/>
        </w:rPr>
        <w:t xml:space="preserve">) </w:t>
      </w:r>
    </w:p>
    <w:p w:rsidR="006165E6" w:rsidRPr="006165E6" w:rsidRDefault="00697DA6" w:rsidP="006165E6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</w:rPr>
      </w:pPr>
      <w:r w:rsidRPr="00697DA6">
        <w:rPr>
          <w:rFonts w:ascii="Calibri" w:hAnsi="Calibri"/>
          <w:sz w:val="28"/>
          <w:szCs w:val="28"/>
        </w:rPr>
        <w:t xml:space="preserve">Klinické skúšanie </w:t>
      </w:r>
      <w:r w:rsidR="00776A1B">
        <w:rPr>
          <w:rFonts w:ascii="Calibri" w:hAnsi="Calibri"/>
          <w:sz w:val="28"/>
          <w:szCs w:val="28"/>
        </w:rPr>
        <w:t xml:space="preserve">nových </w:t>
      </w:r>
      <w:r w:rsidRPr="00697DA6">
        <w:rPr>
          <w:rFonts w:ascii="Calibri" w:hAnsi="Calibri"/>
          <w:sz w:val="28"/>
          <w:szCs w:val="28"/>
        </w:rPr>
        <w:t>vakcín zabezpečuje overenie ich účinnosti a bezpečnosti po predchádzajúcom predklinickom skúšaní</w:t>
      </w:r>
      <w:r w:rsidR="00680F59">
        <w:rPr>
          <w:rFonts w:ascii="Calibri" w:hAnsi="Calibri"/>
          <w:sz w:val="28"/>
          <w:szCs w:val="28"/>
        </w:rPr>
        <w:t>.</w:t>
      </w:r>
      <w:r w:rsidR="00033D03">
        <w:rPr>
          <w:rFonts w:ascii="Calibri" w:hAnsi="Calibri"/>
          <w:sz w:val="28"/>
          <w:szCs w:val="28"/>
        </w:rPr>
        <w:t xml:space="preserve"> J</w:t>
      </w:r>
      <w:r w:rsidRPr="00697DA6">
        <w:rPr>
          <w:rFonts w:ascii="Calibri" w:hAnsi="Calibri"/>
          <w:sz w:val="28"/>
          <w:szCs w:val="28"/>
        </w:rPr>
        <w:t xml:space="preserve">eho podpora, pri rešpektovaní príslušných odborných a etických štandardov, </w:t>
      </w:r>
      <w:r w:rsidR="00033D03" w:rsidRPr="00697DA6">
        <w:rPr>
          <w:rFonts w:ascii="Calibri" w:hAnsi="Calibri"/>
          <w:sz w:val="28"/>
          <w:szCs w:val="28"/>
        </w:rPr>
        <w:t xml:space="preserve">je žiaduca </w:t>
      </w:r>
      <w:r w:rsidRPr="00697DA6">
        <w:rPr>
          <w:rFonts w:ascii="Calibri" w:hAnsi="Calibri"/>
          <w:sz w:val="28"/>
          <w:szCs w:val="28"/>
        </w:rPr>
        <w:t>aj v podmienkach SR</w:t>
      </w:r>
      <w:r w:rsidR="00033D03">
        <w:rPr>
          <w:rFonts w:ascii="Calibri" w:hAnsi="Calibri"/>
          <w:sz w:val="28"/>
          <w:szCs w:val="28"/>
        </w:rPr>
        <w:t>.</w:t>
      </w:r>
    </w:p>
    <w:sectPr w:rsidR="006165E6" w:rsidRPr="006165E6" w:rsidSect="006165E6"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DD" w:rsidRDefault="00823DDD" w:rsidP="006165E6">
      <w:r>
        <w:separator/>
      </w:r>
    </w:p>
  </w:endnote>
  <w:endnote w:type="continuationSeparator" w:id="0">
    <w:p w:rsidR="00823DDD" w:rsidRDefault="00823DDD" w:rsidP="0061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DD" w:rsidRDefault="00823DDD" w:rsidP="006165E6">
      <w:r>
        <w:separator/>
      </w:r>
    </w:p>
  </w:footnote>
  <w:footnote w:type="continuationSeparator" w:id="0">
    <w:p w:rsidR="00823DDD" w:rsidRDefault="00823DDD" w:rsidP="006165E6">
      <w:r>
        <w:continuationSeparator/>
      </w:r>
    </w:p>
  </w:footnote>
  <w:footnote w:id="1">
    <w:p w:rsidR="006165E6" w:rsidRPr="006165E6" w:rsidRDefault="006165E6">
      <w:pPr>
        <w:pStyle w:val="Textpoznmkypodiarou"/>
        <w:rPr>
          <w:lang w:val="en-GB"/>
        </w:rPr>
      </w:pPr>
      <w:r w:rsidRPr="006165E6">
        <w:rPr>
          <w:rStyle w:val="Odkaznapoznmkupodiarou"/>
          <w:b/>
          <w:color w:val="C00000"/>
        </w:rPr>
        <w:footnoteRef/>
      </w:r>
      <w:r>
        <w:t xml:space="preserve"> </w:t>
      </w:r>
      <w:r w:rsidRPr="006165E6">
        <w:rPr>
          <w:lang w:val="en-GB"/>
        </w:rPr>
        <w:t>Regulation of the European Parliament and of</w:t>
      </w:r>
      <w:r>
        <w:rPr>
          <w:lang w:val="en-GB"/>
        </w:rPr>
        <w:t xml:space="preserve"> the Council on clinical trials on medicinal products for human use, and repealing Directive 2001/20/EC (</w:t>
      </w:r>
      <w:r w:rsidRPr="006165E6">
        <w:t>prijaté</w:t>
      </w:r>
      <w:r>
        <w:t xml:space="preserve"> Európskym parlamentom dňa </w:t>
      </w:r>
      <w:r w:rsidRPr="006165E6">
        <w:t xml:space="preserve"> 2</w:t>
      </w:r>
      <w:r>
        <w:rPr>
          <w:lang w:val="en-GB"/>
        </w:rPr>
        <w:t>.4.2014)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F2B"/>
    <w:multiLevelType w:val="hybridMultilevel"/>
    <w:tmpl w:val="DB4466A0"/>
    <w:lvl w:ilvl="0" w:tplc="600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9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8B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63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0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24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6E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29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F82E7A"/>
    <w:multiLevelType w:val="hybridMultilevel"/>
    <w:tmpl w:val="6E66E1DE"/>
    <w:lvl w:ilvl="0" w:tplc="AF2A6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209E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58EA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804D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65B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4659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BE19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16A8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D5870F7"/>
    <w:multiLevelType w:val="hybridMultilevel"/>
    <w:tmpl w:val="18DE824C"/>
    <w:lvl w:ilvl="0" w:tplc="FF0A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49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09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8E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0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65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6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E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6A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814C5C"/>
    <w:multiLevelType w:val="hybridMultilevel"/>
    <w:tmpl w:val="3BFA6EB6"/>
    <w:lvl w:ilvl="0" w:tplc="AF2A6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AF2A6BA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88209E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58EA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804D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65B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4659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BE19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16A8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DA6"/>
    <w:rsid w:val="00033D03"/>
    <w:rsid w:val="003E54F0"/>
    <w:rsid w:val="00553412"/>
    <w:rsid w:val="006165E6"/>
    <w:rsid w:val="00680F59"/>
    <w:rsid w:val="00697DA6"/>
    <w:rsid w:val="00776A1B"/>
    <w:rsid w:val="00823DDD"/>
    <w:rsid w:val="00CC545D"/>
    <w:rsid w:val="00CD70D0"/>
    <w:rsid w:val="00E3494C"/>
    <w:rsid w:val="00E724F0"/>
    <w:rsid w:val="00E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hAnsi="Calibri"/>
      <w:sz w:val="44"/>
      <w:szCs w:val="4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hAnsi="Calibr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hAnsi="Calibri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hAnsi="Calibri"/>
    </w:rPr>
  </w:style>
  <w:style w:type="paragraph" w:styleId="Nadpis5">
    <w:name w:val="heading 5"/>
    <w:basedOn w:val="Normlny"/>
    <w:next w:val="Normlny"/>
    <w:link w:val="Nadpis5Char"/>
    <w:uiPriority w:val="99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hAnsi="Calibri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hAnsi="Calibri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65E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165E6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6165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C85A-85F9-444A-9BBA-5D7DC7A0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GLASA</dc:creator>
  <cp:lastModifiedBy>GLASA</cp:lastModifiedBy>
  <cp:revision>3</cp:revision>
  <cp:lastPrinted>2014-04-04T09:14:00Z</cp:lastPrinted>
  <dcterms:created xsi:type="dcterms:W3CDTF">2014-04-04T09:15:00Z</dcterms:created>
  <dcterms:modified xsi:type="dcterms:W3CDTF">2014-04-05T12:02:00Z</dcterms:modified>
</cp:coreProperties>
</file>